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3"/>
        <w:gridCol w:w="1235"/>
        <w:gridCol w:w="4094"/>
      </w:tblGrid>
      <w:tr w:rsidR="00AB1FFA" w:rsidRPr="000A116E" w14:paraId="24EC4292" w14:textId="77777777" w:rsidTr="001A7498">
        <w:tc>
          <w:tcPr>
            <w:tcW w:w="9212" w:type="dxa"/>
            <w:gridSpan w:val="3"/>
            <w:tcBorders>
              <w:top w:val="double" w:sz="4" w:space="0" w:color="auto"/>
              <w:left w:val="double" w:sz="4" w:space="0" w:color="auto"/>
              <w:bottom w:val="double" w:sz="4" w:space="0" w:color="auto"/>
              <w:right w:val="double" w:sz="4" w:space="0" w:color="auto"/>
            </w:tcBorders>
            <w:vAlign w:val="center"/>
          </w:tcPr>
          <w:p w14:paraId="18844232" w14:textId="4A715C1E" w:rsidR="00AB1FFA" w:rsidRPr="001A7498" w:rsidRDefault="00AB1FFA" w:rsidP="002D283E">
            <w:pPr>
              <w:spacing w:after="0" w:line="240" w:lineRule="auto"/>
              <w:jc w:val="center"/>
              <w:rPr>
                <w:b/>
                <w:sz w:val="30"/>
                <w:szCs w:val="30"/>
              </w:rPr>
            </w:pPr>
            <w:r w:rsidRPr="001A7498">
              <w:rPr>
                <w:b/>
                <w:sz w:val="30"/>
                <w:szCs w:val="30"/>
              </w:rPr>
              <w:t xml:space="preserve">Návrh na přidělení finanční pomoci </w:t>
            </w:r>
            <w:r w:rsidR="002D283E">
              <w:rPr>
                <w:b/>
                <w:sz w:val="30"/>
                <w:szCs w:val="30"/>
              </w:rPr>
              <w:t>z prostředků Sbírky pro samoživitelé 202</w:t>
            </w:r>
            <w:r w:rsidR="00A42B3E">
              <w:rPr>
                <w:b/>
                <w:sz w:val="30"/>
                <w:szCs w:val="30"/>
              </w:rPr>
              <w:t>3</w:t>
            </w:r>
          </w:p>
        </w:tc>
      </w:tr>
      <w:tr w:rsidR="00AB1FFA" w:rsidRPr="000A116E" w14:paraId="127344B4" w14:textId="77777777" w:rsidTr="006E0744">
        <w:tc>
          <w:tcPr>
            <w:tcW w:w="5070" w:type="dxa"/>
            <w:gridSpan w:val="2"/>
            <w:tcBorders>
              <w:top w:val="double" w:sz="4" w:space="0" w:color="auto"/>
              <w:left w:val="double" w:sz="4" w:space="0" w:color="auto"/>
              <w:bottom w:val="single" w:sz="12" w:space="0" w:color="000000"/>
            </w:tcBorders>
          </w:tcPr>
          <w:p w14:paraId="16C29CAE" w14:textId="77777777" w:rsidR="00AB1FFA" w:rsidRPr="000A116E" w:rsidRDefault="00AB1FFA" w:rsidP="006E0744">
            <w:pPr>
              <w:spacing w:after="0" w:line="240" w:lineRule="auto"/>
              <w:rPr>
                <w:b/>
                <w:sz w:val="24"/>
                <w:szCs w:val="24"/>
              </w:rPr>
            </w:pPr>
            <w:r w:rsidRPr="000A116E">
              <w:rPr>
                <w:b/>
                <w:sz w:val="24"/>
                <w:szCs w:val="24"/>
              </w:rPr>
              <w:t xml:space="preserve">Navrhovatel: </w:t>
            </w:r>
          </w:p>
          <w:p w14:paraId="4301772F" w14:textId="77777777" w:rsidR="001A7498" w:rsidRDefault="001A7498" w:rsidP="006E0744">
            <w:pPr>
              <w:spacing w:after="0" w:line="240" w:lineRule="auto"/>
              <w:rPr>
                <w:i/>
              </w:rPr>
            </w:pPr>
            <w:r w:rsidRPr="0066006D">
              <w:rPr>
                <w:i/>
                <w:iCs/>
                <w:color w:val="FF0000"/>
              </w:rPr>
              <w:t>Bc. Pavla Nováková</w:t>
            </w:r>
            <w:r w:rsidRPr="000A116E">
              <w:rPr>
                <w:i/>
              </w:rPr>
              <w:t xml:space="preserve"> </w:t>
            </w:r>
          </w:p>
          <w:p w14:paraId="2A4613DA" w14:textId="77777777" w:rsidR="00AB1FFA" w:rsidRPr="000A116E" w:rsidRDefault="001A7498" w:rsidP="006E0744">
            <w:pPr>
              <w:spacing w:after="0" w:line="240" w:lineRule="auto"/>
              <w:rPr>
                <w:i/>
              </w:rPr>
            </w:pPr>
            <w:r w:rsidRPr="001A7498">
              <w:rPr>
                <w:i/>
                <w:color w:val="FF0000"/>
              </w:rPr>
              <w:t>Sociální pracovnice</w:t>
            </w:r>
          </w:p>
        </w:tc>
        <w:tc>
          <w:tcPr>
            <w:tcW w:w="4142" w:type="dxa"/>
            <w:tcBorders>
              <w:top w:val="double" w:sz="4" w:space="0" w:color="auto"/>
              <w:bottom w:val="single" w:sz="12" w:space="0" w:color="000000"/>
              <w:right w:val="double" w:sz="4" w:space="0" w:color="auto"/>
            </w:tcBorders>
          </w:tcPr>
          <w:p w14:paraId="5D745A80" w14:textId="77777777" w:rsidR="00AB1FFA" w:rsidRPr="001A7498" w:rsidRDefault="001A7498" w:rsidP="006E0744">
            <w:pPr>
              <w:spacing w:after="0" w:line="240" w:lineRule="auto"/>
              <w:rPr>
                <w:b/>
              </w:rPr>
            </w:pPr>
            <w:r>
              <w:rPr>
                <w:b/>
              </w:rPr>
              <w:t>Ú</w:t>
            </w:r>
            <w:r w:rsidR="00AB1FFA" w:rsidRPr="001A7498">
              <w:rPr>
                <w:b/>
              </w:rPr>
              <w:t>tvar/středisko</w:t>
            </w:r>
            <w:r>
              <w:rPr>
                <w:b/>
              </w:rPr>
              <w:t>/organizace</w:t>
            </w:r>
          </w:p>
          <w:p w14:paraId="53C0C534" w14:textId="77777777" w:rsidR="001A7498" w:rsidRDefault="001A7498" w:rsidP="006E0744">
            <w:pPr>
              <w:spacing w:after="0" w:line="240" w:lineRule="auto"/>
              <w:rPr>
                <w:i/>
                <w:color w:val="FF0000"/>
              </w:rPr>
            </w:pPr>
            <w:r>
              <w:rPr>
                <w:i/>
                <w:color w:val="FF0000"/>
              </w:rPr>
              <w:t>Sociálně-dluhová poradna</w:t>
            </w:r>
          </w:p>
          <w:p w14:paraId="255A3A87" w14:textId="77777777" w:rsidR="001A7498" w:rsidRDefault="001A7498" w:rsidP="006E0744">
            <w:pPr>
              <w:spacing w:after="0" w:line="240" w:lineRule="auto"/>
              <w:rPr>
                <w:i/>
                <w:color w:val="FF0000"/>
              </w:rPr>
            </w:pPr>
            <w:r w:rsidRPr="001A7498">
              <w:rPr>
                <w:i/>
                <w:color w:val="FF0000"/>
              </w:rPr>
              <w:t>Charita sv. Martina</w:t>
            </w:r>
          </w:p>
          <w:p w14:paraId="11841055" w14:textId="77777777" w:rsidR="001A7498" w:rsidRPr="000A116E" w:rsidRDefault="001A7498" w:rsidP="006E0744">
            <w:pPr>
              <w:spacing w:after="0" w:line="240" w:lineRule="auto"/>
              <w:rPr>
                <w:i/>
              </w:rPr>
            </w:pPr>
            <w:r>
              <w:rPr>
                <w:i/>
                <w:color w:val="FF0000"/>
              </w:rPr>
              <w:t>Malá Morávka</w:t>
            </w:r>
          </w:p>
        </w:tc>
      </w:tr>
      <w:tr w:rsidR="00AB1FFA" w:rsidRPr="000A116E" w14:paraId="36EE8EC8" w14:textId="77777777" w:rsidTr="006E0744">
        <w:tc>
          <w:tcPr>
            <w:tcW w:w="5070" w:type="dxa"/>
            <w:gridSpan w:val="2"/>
            <w:tcBorders>
              <w:top w:val="single" w:sz="12" w:space="0" w:color="000000"/>
              <w:left w:val="double" w:sz="4" w:space="0" w:color="auto"/>
              <w:bottom w:val="single" w:sz="12" w:space="0" w:color="000000"/>
            </w:tcBorders>
          </w:tcPr>
          <w:p w14:paraId="6B1F6D3A" w14:textId="77777777" w:rsidR="001A7498" w:rsidRDefault="00AB1FFA" w:rsidP="006E0744">
            <w:pPr>
              <w:spacing w:after="0" w:line="240" w:lineRule="auto"/>
              <w:rPr>
                <w:i/>
              </w:rPr>
            </w:pPr>
            <w:r>
              <w:rPr>
                <w:b/>
                <w:sz w:val="24"/>
                <w:szCs w:val="24"/>
              </w:rPr>
              <w:t>Požadovaná v</w:t>
            </w:r>
            <w:r w:rsidRPr="000A116E">
              <w:rPr>
                <w:b/>
                <w:sz w:val="24"/>
                <w:szCs w:val="24"/>
              </w:rPr>
              <w:t xml:space="preserve">ýše finanční </w:t>
            </w:r>
            <w:proofErr w:type="gramStart"/>
            <w:r w:rsidRPr="000A116E">
              <w:rPr>
                <w:b/>
                <w:sz w:val="24"/>
                <w:szCs w:val="24"/>
              </w:rPr>
              <w:t>pomoci:</w:t>
            </w:r>
            <w:r w:rsidRPr="000A116E">
              <w:t xml:space="preserve">   </w:t>
            </w:r>
            <w:proofErr w:type="gramEnd"/>
            <w:r w:rsidRPr="000A116E">
              <w:t xml:space="preserve">                                     </w:t>
            </w:r>
            <w:r>
              <w:t xml:space="preserve">       </w:t>
            </w:r>
            <w:r w:rsidR="001A7498">
              <w:rPr>
                <w:i/>
                <w:iCs/>
                <w:color w:val="FF0000"/>
              </w:rPr>
              <w:t>10 000,- Kč</w:t>
            </w:r>
            <w:r w:rsidR="001A7498" w:rsidRPr="000A116E">
              <w:rPr>
                <w:i/>
              </w:rPr>
              <w:t xml:space="preserve"> </w:t>
            </w:r>
          </w:p>
          <w:p w14:paraId="2FAE40FC" w14:textId="77777777" w:rsidR="00AB1FFA" w:rsidRPr="001A7498" w:rsidRDefault="001A7498" w:rsidP="006E0744">
            <w:pPr>
              <w:spacing w:after="0" w:line="240" w:lineRule="auto"/>
              <w:rPr>
                <w:i/>
                <w:color w:val="FF0000"/>
              </w:rPr>
            </w:pPr>
            <w:r w:rsidRPr="001A7498">
              <w:rPr>
                <w:i/>
                <w:color w:val="FF0000"/>
              </w:rPr>
              <w:t>Deset tisíc korun</w:t>
            </w:r>
          </w:p>
          <w:p w14:paraId="4AFFC136" w14:textId="77777777" w:rsidR="00AB1FFA" w:rsidRPr="000A116E" w:rsidRDefault="00AB1FFA" w:rsidP="006E0744">
            <w:pPr>
              <w:spacing w:after="0" w:line="240" w:lineRule="auto"/>
              <w:rPr>
                <w:i/>
              </w:rPr>
            </w:pPr>
          </w:p>
        </w:tc>
        <w:tc>
          <w:tcPr>
            <w:tcW w:w="4142" w:type="dxa"/>
            <w:tcBorders>
              <w:top w:val="single" w:sz="12" w:space="0" w:color="000000"/>
              <w:bottom w:val="single" w:sz="12" w:space="0" w:color="000000"/>
              <w:right w:val="double" w:sz="4" w:space="0" w:color="auto"/>
            </w:tcBorders>
          </w:tcPr>
          <w:p w14:paraId="50A42143" w14:textId="77777777" w:rsidR="001A7498" w:rsidRPr="001A7498" w:rsidRDefault="001A7498" w:rsidP="006E0744">
            <w:pPr>
              <w:spacing w:after="0" w:line="240" w:lineRule="auto"/>
              <w:rPr>
                <w:b/>
              </w:rPr>
            </w:pPr>
            <w:r>
              <w:rPr>
                <w:b/>
              </w:rPr>
              <w:t>O</w:t>
            </w:r>
            <w:r w:rsidRPr="001A7498">
              <w:rPr>
                <w:b/>
              </w:rPr>
              <w:t>značte křížkem vybranou možnost:</w:t>
            </w:r>
          </w:p>
          <w:p w14:paraId="439CEFB7" w14:textId="77777777" w:rsidR="001A7498" w:rsidRDefault="001A7498" w:rsidP="006E0744">
            <w:pPr>
              <w:spacing w:after="0" w:line="240" w:lineRule="auto"/>
              <w:rPr>
                <w:i/>
              </w:rPr>
            </w:pPr>
            <w:proofErr w:type="gramStart"/>
            <w:r w:rsidRPr="000A116E">
              <w:rPr>
                <w:i/>
              </w:rPr>
              <w:t>J</w:t>
            </w:r>
            <w:r w:rsidR="00AB1FFA" w:rsidRPr="000A116E">
              <w:rPr>
                <w:i/>
              </w:rPr>
              <w:t>ednorázově</w:t>
            </w:r>
            <w:r w:rsidR="007E1327">
              <w:rPr>
                <w:i/>
              </w:rPr>
              <w:t>:</w:t>
            </w:r>
            <w:r>
              <w:rPr>
                <w:i/>
              </w:rPr>
              <w:t xml:space="preserve"> </w:t>
            </w:r>
            <w:r w:rsidR="00AB1FFA" w:rsidRPr="000A116E">
              <w:rPr>
                <w:i/>
              </w:rPr>
              <w:t xml:space="preserve"> </w:t>
            </w:r>
            <w:r w:rsidRPr="001A7498">
              <w:rPr>
                <w:i/>
                <w:color w:val="FF0000"/>
              </w:rPr>
              <w:t>X</w:t>
            </w:r>
            <w:proofErr w:type="gramEnd"/>
          </w:p>
          <w:p w14:paraId="76A51A4A" w14:textId="77777777" w:rsidR="00AB1FFA" w:rsidRPr="000A116E" w:rsidRDefault="001A7498" w:rsidP="007E1327">
            <w:pPr>
              <w:spacing w:after="0" w:line="240" w:lineRule="auto"/>
              <w:rPr>
                <w:i/>
              </w:rPr>
            </w:pPr>
            <w:r>
              <w:rPr>
                <w:i/>
              </w:rPr>
              <w:t>V</w:t>
            </w:r>
            <w:r w:rsidR="00AB1FFA" w:rsidRPr="000A116E">
              <w:rPr>
                <w:i/>
              </w:rPr>
              <w:t>e splátkách</w:t>
            </w:r>
            <w:r w:rsidR="007E1327">
              <w:rPr>
                <w:i/>
              </w:rPr>
              <w:t>:</w:t>
            </w:r>
            <w:r>
              <w:rPr>
                <w:i/>
              </w:rPr>
              <w:t xml:space="preserve"> </w:t>
            </w:r>
            <w:r w:rsidR="007E1327" w:rsidRPr="007E1327">
              <w:rPr>
                <w:i/>
                <w:color w:val="FF0000"/>
              </w:rPr>
              <w:t xml:space="preserve">(uveďte např. 2 x 5 000,- Kč) </w:t>
            </w:r>
            <w:r w:rsidRPr="007E1327">
              <w:rPr>
                <w:i/>
                <w:color w:val="FF0000"/>
              </w:rPr>
              <w:t xml:space="preserve"> </w:t>
            </w:r>
          </w:p>
        </w:tc>
      </w:tr>
      <w:tr w:rsidR="00AB1FFA" w:rsidRPr="000A116E" w14:paraId="59CCFB42" w14:textId="77777777" w:rsidTr="006E0744">
        <w:tc>
          <w:tcPr>
            <w:tcW w:w="5070" w:type="dxa"/>
            <w:gridSpan w:val="2"/>
            <w:tcBorders>
              <w:top w:val="single" w:sz="12" w:space="0" w:color="000000"/>
              <w:left w:val="double" w:sz="4" w:space="0" w:color="auto"/>
              <w:bottom w:val="single" w:sz="12" w:space="0" w:color="000000"/>
            </w:tcBorders>
          </w:tcPr>
          <w:p w14:paraId="78E858E8" w14:textId="77777777" w:rsidR="00AB1FFA" w:rsidRPr="000A116E" w:rsidRDefault="00AB1FFA" w:rsidP="006E0744">
            <w:pPr>
              <w:spacing w:after="0" w:line="240" w:lineRule="auto"/>
              <w:rPr>
                <w:sz w:val="24"/>
                <w:szCs w:val="24"/>
              </w:rPr>
            </w:pPr>
            <w:r w:rsidRPr="000A116E">
              <w:rPr>
                <w:b/>
                <w:sz w:val="24"/>
                <w:szCs w:val="24"/>
              </w:rPr>
              <w:t>Příjemce pomoci</w:t>
            </w:r>
            <w:r w:rsidRPr="000A116E">
              <w:rPr>
                <w:sz w:val="24"/>
                <w:szCs w:val="24"/>
              </w:rPr>
              <w:t xml:space="preserve">: </w:t>
            </w:r>
          </w:p>
          <w:p w14:paraId="04A7BCB6" w14:textId="77777777" w:rsidR="00AB1FFA" w:rsidRPr="000A116E" w:rsidRDefault="001A7498" w:rsidP="006E0744">
            <w:pPr>
              <w:spacing w:after="0" w:line="240" w:lineRule="auto"/>
            </w:pPr>
            <w:r w:rsidRPr="0066006D">
              <w:rPr>
                <w:i/>
                <w:iCs/>
                <w:color w:val="FF0000"/>
              </w:rPr>
              <w:t>Jarmila Světlá</w:t>
            </w:r>
            <w:r w:rsidR="00AB1FFA" w:rsidRPr="000A116E">
              <w:rPr>
                <w:i/>
              </w:rPr>
              <w:t xml:space="preserve">     </w:t>
            </w:r>
          </w:p>
        </w:tc>
        <w:tc>
          <w:tcPr>
            <w:tcW w:w="4142" w:type="dxa"/>
            <w:tcBorders>
              <w:top w:val="single" w:sz="12" w:space="0" w:color="000000"/>
              <w:bottom w:val="single" w:sz="12" w:space="0" w:color="000000"/>
              <w:right w:val="double" w:sz="4" w:space="0" w:color="auto"/>
            </w:tcBorders>
          </w:tcPr>
          <w:p w14:paraId="31FF527B" w14:textId="77777777" w:rsidR="001A7498" w:rsidRPr="001A7498" w:rsidRDefault="001A7498" w:rsidP="006E0744">
            <w:pPr>
              <w:spacing w:after="0" w:line="240" w:lineRule="auto"/>
              <w:rPr>
                <w:b/>
                <w:color w:val="FF0000"/>
              </w:rPr>
            </w:pPr>
            <w:r w:rsidRPr="001A7498">
              <w:rPr>
                <w:b/>
              </w:rPr>
              <w:t>Adresa, kontakty</w:t>
            </w:r>
            <w:r>
              <w:rPr>
                <w:b/>
              </w:rPr>
              <w:t xml:space="preserve"> příjemce pomoci</w:t>
            </w:r>
            <w:r w:rsidRPr="001A7498">
              <w:rPr>
                <w:b/>
              </w:rPr>
              <w:t>:</w:t>
            </w:r>
          </w:p>
          <w:p w14:paraId="2B0C13A6" w14:textId="77777777" w:rsidR="00AB1FFA" w:rsidRPr="001A7498" w:rsidRDefault="001A7498" w:rsidP="006E0744">
            <w:pPr>
              <w:spacing w:after="0" w:line="240" w:lineRule="auto"/>
              <w:rPr>
                <w:i/>
                <w:color w:val="FF0000"/>
              </w:rPr>
            </w:pPr>
            <w:r w:rsidRPr="001A7498">
              <w:rPr>
                <w:i/>
                <w:color w:val="FF0000"/>
              </w:rPr>
              <w:t>Kratochvílova 3, 702 00 Ostrava</w:t>
            </w:r>
          </w:p>
          <w:p w14:paraId="095A8E6A" w14:textId="77777777" w:rsidR="001A7498" w:rsidRPr="001A7498" w:rsidRDefault="001A7498" w:rsidP="006E0744">
            <w:pPr>
              <w:spacing w:after="0" w:line="240" w:lineRule="auto"/>
              <w:rPr>
                <w:i/>
                <w:color w:val="FF0000"/>
              </w:rPr>
            </w:pPr>
            <w:r w:rsidRPr="001A7498">
              <w:rPr>
                <w:i/>
                <w:color w:val="FF0000"/>
              </w:rPr>
              <w:t>Tel.: 123 456 789</w:t>
            </w:r>
          </w:p>
          <w:p w14:paraId="72163A71" w14:textId="77777777" w:rsidR="001A7498" w:rsidRPr="000A116E" w:rsidRDefault="001A7498" w:rsidP="006E0744">
            <w:pPr>
              <w:spacing w:after="0" w:line="240" w:lineRule="auto"/>
              <w:rPr>
                <w:i/>
              </w:rPr>
            </w:pPr>
            <w:r w:rsidRPr="001A7498">
              <w:rPr>
                <w:i/>
                <w:color w:val="FF0000"/>
              </w:rPr>
              <w:t>E-mail: j.svetla@centrum.cz</w:t>
            </w:r>
          </w:p>
        </w:tc>
      </w:tr>
      <w:tr w:rsidR="00AB1FFA" w:rsidRPr="000A116E" w14:paraId="7C6B7D65" w14:textId="77777777" w:rsidTr="006E0744">
        <w:tc>
          <w:tcPr>
            <w:tcW w:w="9212" w:type="dxa"/>
            <w:gridSpan w:val="3"/>
            <w:tcBorders>
              <w:top w:val="single" w:sz="12" w:space="0" w:color="000000"/>
              <w:left w:val="double" w:sz="4" w:space="0" w:color="auto"/>
              <w:right w:val="double" w:sz="4" w:space="0" w:color="auto"/>
            </w:tcBorders>
          </w:tcPr>
          <w:p w14:paraId="27CFF6B5" w14:textId="77777777" w:rsidR="00AB1FFA" w:rsidRPr="001A7498" w:rsidRDefault="00AB1FFA" w:rsidP="006E0744">
            <w:pPr>
              <w:spacing w:after="0" w:line="240" w:lineRule="auto"/>
              <w:rPr>
                <w:b/>
                <w:sz w:val="24"/>
                <w:szCs w:val="24"/>
                <w:u w:val="single"/>
              </w:rPr>
            </w:pPr>
            <w:r w:rsidRPr="001A7498">
              <w:rPr>
                <w:b/>
                <w:sz w:val="24"/>
                <w:szCs w:val="24"/>
                <w:u w:val="single"/>
              </w:rPr>
              <w:t>Zdůvodnění (popis situace):</w:t>
            </w:r>
          </w:p>
          <w:p w14:paraId="70384E86" w14:textId="77777777" w:rsidR="001A7498" w:rsidRDefault="001A7498" w:rsidP="001A7498">
            <w:pPr>
              <w:spacing w:after="0" w:line="240" w:lineRule="auto"/>
              <w:rPr>
                <w:i/>
                <w:color w:val="FF0000"/>
                <w:sz w:val="24"/>
                <w:szCs w:val="24"/>
              </w:rPr>
            </w:pPr>
            <w:r w:rsidRPr="0066006D">
              <w:rPr>
                <w:i/>
                <w:color w:val="FF0000"/>
                <w:sz w:val="24"/>
                <w:szCs w:val="24"/>
              </w:rPr>
              <w:t>Zájemkyně je matkou 3 dětí (14, 12 a 8 let), které vychovává sama. Otec je ve výkonu trestu, na děti neplatí nic. Klientka vedena na ÚP, bydlí v bytě 3+1 – městský byt.</w:t>
            </w:r>
          </w:p>
          <w:p w14:paraId="3B29638A" w14:textId="77777777" w:rsidR="001A7498" w:rsidRDefault="001A7498" w:rsidP="001A7498">
            <w:pPr>
              <w:spacing w:after="0" w:line="240" w:lineRule="auto"/>
              <w:rPr>
                <w:i/>
                <w:color w:val="FF0000"/>
                <w:sz w:val="24"/>
                <w:szCs w:val="24"/>
              </w:rPr>
            </w:pPr>
          </w:p>
          <w:p w14:paraId="3DDC7E86" w14:textId="77777777" w:rsidR="001A7498" w:rsidRPr="0066006D" w:rsidRDefault="001A7498" w:rsidP="001A7498">
            <w:pPr>
              <w:spacing w:after="0" w:line="240" w:lineRule="auto"/>
              <w:rPr>
                <w:i/>
                <w:color w:val="FF0000"/>
                <w:sz w:val="24"/>
                <w:szCs w:val="24"/>
              </w:rPr>
            </w:pPr>
            <w:r w:rsidRPr="0066006D">
              <w:rPr>
                <w:i/>
                <w:color w:val="FF0000"/>
                <w:sz w:val="24"/>
                <w:szCs w:val="24"/>
              </w:rPr>
              <w:t xml:space="preserve">Klientka nemá žádnou finanční rezervu. </w:t>
            </w:r>
            <w:r w:rsidR="002D283E">
              <w:rPr>
                <w:i/>
                <w:color w:val="FF0000"/>
                <w:sz w:val="24"/>
                <w:szCs w:val="24"/>
              </w:rPr>
              <w:t xml:space="preserve">Pro sebe a své </w:t>
            </w:r>
            <w:proofErr w:type="gramStart"/>
            <w:r w:rsidR="002D283E">
              <w:rPr>
                <w:i/>
                <w:color w:val="FF0000"/>
                <w:sz w:val="24"/>
                <w:szCs w:val="24"/>
              </w:rPr>
              <w:t>dítě….</w:t>
            </w:r>
            <w:proofErr w:type="gramEnd"/>
            <w:r w:rsidR="002D283E">
              <w:rPr>
                <w:i/>
                <w:color w:val="FF0000"/>
                <w:sz w:val="24"/>
                <w:szCs w:val="24"/>
              </w:rPr>
              <w:t xml:space="preserve">. </w:t>
            </w:r>
            <w:r w:rsidR="009904B8">
              <w:rPr>
                <w:i/>
                <w:color w:val="FF0000"/>
                <w:sz w:val="24"/>
                <w:szCs w:val="24"/>
              </w:rPr>
              <w:t>…</w:t>
            </w:r>
          </w:p>
          <w:p w14:paraId="4EEEA8E7" w14:textId="77777777" w:rsidR="001A7498" w:rsidRPr="0066006D" w:rsidRDefault="001A7498" w:rsidP="001A7498">
            <w:pPr>
              <w:spacing w:after="0" w:line="240" w:lineRule="auto"/>
              <w:rPr>
                <w:i/>
                <w:color w:val="FF0000"/>
                <w:sz w:val="24"/>
                <w:szCs w:val="24"/>
              </w:rPr>
            </w:pPr>
          </w:p>
          <w:p w14:paraId="34D29809" w14:textId="77777777" w:rsidR="001A7498" w:rsidRPr="00F333CB" w:rsidRDefault="001A7498" w:rsidP="001A7498">
            <w:pPr>
              <w:spacing w:after="0" w:line="240" w:lineRule="auto"/>
              <w:rPr>
                <w:b/>
                <w:sz w:val="24"/>
                <w:szCs w:val="24"/>
                <w:u w:val="single"/>
              </w:rPr>
            </w:pPr>
            <w:r w:rsidRPr="00F333CB">
              <w:rPr>
                <w:b/>
                <w:sz w:val="24"/>
                <w:szCs w:val="24"/>
                <w:u w:val="single"/>
              </w:rPr>
              <w:t>Příjmy:</w:t>
            </w:r>
          </w:p>
          <w:p w14:paraId="0E1F5D40" w14:textId="77777777" w:rsidR="001A7498" w:rsidRPr="0066006D" w:rsidRDefault="001A7498" w:rsidP="001A7498">
            <w:pPr>
              <w:spacing w:after="0" w:line="240" w:lineRule="auto"/>
              <w:rPr>
                <w:i/>
                <w:color w:val="FF0000"/>
                <w:sz w:val="24"/>
                <w:szCs w:val="24"/>
              </w:rPr>
            </w:pPr>
            <w:r w:rsidRPr="0066006D">
              <w:rPr>
                <w:i/>
                <w:color w:val="FF0000"/>
                <w:sz w:val="24"/>
                <w:szCs w:val="24"/>
              </w:rPr>
              <w:t>Příspěvek na dítě ve výši….</w:t>
            </w:r>
          </w:p>
          <w:p w14:paraId="64491AC4" w14:textId="77777777" w:rsidR="001A7498" w:rsidRPr="0066006D" w:rsidRDefault="001A7498" w:rsidP="001A7498">
            <w:pPr>
              <w:spacing w:after="0" w:line="240" w:lineRule="auto"/>
              <w:rPr>
                <w:i/>
                <w:color w:val="FF0000"/>
                <w:sz w:val="24"/>
                <w:szCs w:val="24"/>
              </w:rPr>
            </w:pPr>
            <w:r w:rsidRPr="0066006D">
              <w:rPr>
                <w:i/>
                <w:color w:val="FF0000"/>
                <w:sz w:val="24"/>
                <w:szCs w:val="24"/>
              </w:rPr>
              <w:t>Živobytí…</w:t>
            </w:r>
            <w:r w:rsidRPr="0066006D">
              <w:rPr>
                <w:i/>
                <w:color w:val="FF0000"/>
                <w:sz w:val="24"/>
                <w:szCs w:val="24"/>
              </w:rPr>
              <w:br/>
              <w:t>Příspěvek na bydlení…</w:t>
            </w:r>
          </w:p>
          <w:p w14:paraId="6394CC15" w14:textId="77777777" w:rsidR="001A7498" w:rsidRPr="0066006D" w:rsidRDefault="001A7498" w:rsidP="001A7498">
            <w:pPr>
              <w:spacing w:after="0" w:line="240" w:lineRule="auto"/>
              <w:rPr>
                <w:i/>
                <w:color w:val="FF0000"/>
                <w:sz w:val="24"/>
                <w:szCs w:val="24"/>
              </w:rPr>
            </w:pPr>
            <w:r w:rsidRPr="0066006D">
              <w:rPr>
                <w:i/>
                <w:color w:val="FF0000"/>
                <w:sz w:val="24"/>
                <w:szCs w:val="24"/>
              </w:rPr>
              <w:t>Nutné léky….</w:t>
            </w:r>
          </w:p>
          <w:p w14:paraId="5E663DA2" w14:textId="77777777" w:rsidR="001A7498" w:rsidRDefault="001A7498" w:rsidP="001A7498">
            <w:pPr>
              <w:spacing w:after="0" w:line="240" w:lineRule="auto"/>
              <w:rPr>
                <w:sz w:val="24"/>
                <w:szCs w:val="24"/>
              </w:rPr>
            </w:pPr>
          </w:p>
          <w:p w14:paraId="1357614C" w14:textId="77777777" w:rsidR="001A7498" w:rsidRDefault="001A7498" w:rsidP="001A7498">
            <w:pPr>
              <w:spacing w:after="0" w:line="240" w:lineRule="auto"/>
              <w:rPr>
                <w:b/>
                <w:sz w:val="24"/>
                <w:szCs w:val="24"/>
                <w:u w:val="single"/>
              </w:rPr>
            </w:pPr>
            <w:r w:rsidRPr="00F333CB">
              <w:rPr>
                <w:b/>
                <w:sz w:val="24"/>
                <w:szCs w:val="24"/>
                <w:u w:val="single"/>
              </w:rPr>
              <w:t>Výdaje:</w:t>
            </w:r>
          </w:p>
          <w:p w14:paraId="1A3C543D" w14:textId="77777777" w:rsidR="001A7498" w:rsidRPr="0066006D" w:rsidRDefault="001A7498" w:rsidP="001A7498">
            <w:pPr>
              <w:spacing w:after="0" w:line="240" w:lineRule="auto"/>
              <w:rPr>
                <w:i/>
                <w:color w:val="FF0000"/>
                <w:sz w:val="24"/>
                <w:szCs w:val="24"/>
              </w:rPr>
            </w:pPr>
            <w:r>
              <w:rPr>
                <w:i/>
                <w:color w:val="FF0000"/>
                <w:sz w:val="24"/>
                <w:szCs w:val="24"/>
              </w:rPr>
              <w:t>Nájemné...</w:t>
            </w:r>
          </w:p>
          <w:p w14:paraId="17786168" w14:textId="77777777" w:rsidR="001A7498" w:rsidRPr="0066006D" w:rsidRDefault="001A7498" w:rsidP="001A7498">
            <w:pPr>
              <w:spacing w:after="0" w:line="240" w:lineRule="auto"/>
              <w:rPr>
                <w:i/>
                <w:color w:val="FF0000"/>
                <w:sz w:val="24"/>
                <w:szCs w:val="24"/>
              </w:rPr>
            </w:pPr>
            <w:r w:rsidRPr="0066006D">
              <w:rPr>
                <w:i/>
                <w:color w:val="FF0000"/>
                <w:sz w:val="24"/>
                <w:szCs w:val="24"/>
              </w:rPr>
              <w:t>Energie…</w:t>
            </w:r>
          </w:p>
          <w:p w14:paraId="003DA3EF" w14:textId="77777777" w:rsidR="001A7498" w:rsidRDefault="001A7498" w:rsidP="001A7498">
            <w:pPr>
              <w:spacing w:after="0" w:line="240" w:lineRule="auto"/>
              <w:rPr>
                <w:sz w:val="24"/>
                <w:szCs w:val="24"/>
              </w:rPr>
            </w:pPr>
          </w:p>
          <w:p w14:paraId="57C6B06F" w14:textId="77777777" w:rsidR="00AB1FFA" w:rsidRPr="000A116E" w:rsidRDefault="00AB1FFA" w:rsidP="001A7498">
            <w:pPr>
              <w:spacing w:after="0" w:line="240" w:lineRule="auto"/>
            </w:pPr>
          </w:p>
        </w:tc>
      </w:tr>
      <w:tr w:rsidR="00AB1FFA" w:rsidRPr="000A116E" w14:paraId="23515309" w14:textId="77777777" w:rsidTr="006E0744">
        <w:tc>
          <w:tcPr>
            <w:tcW w:w="9212" w:type="dxa"/>
            <w:gridSpan w:val="3"/>
            <w:tcBorders>
              <w:left w:val="double" w:sz="4" w:space="0" w:color="auto"/>
              <w:right w:val="double" w:sz="4" w:space="0" w:color="auto"/>
            </w:tcBorders>
          </w:tcPr>
          <w:p w14:paraId="42B68992" w14:textId="77777777" w:rsidR="00AB1FFA" w:rsidRPr="000A116E" w:rsidRDefault="00AB1FFA" w:rsidP="006E0744">
            <w:pPr>
              <w:spacing w:after="0" w:line="240" w:lineRule="auto"/>
              <w:rPr>
                <w:sz w:val="24"/>
                <w:szCs w:val="24"/>
              </w:rPr>
            </w:pPr>
            <w:r w:rsidRPr="000A116E">
              <w:rPr>
                <w:sz w:val="24"/>
                <w:szCs w:val="24"/>
              </w:rPr>
              <w:t>Účel pomoci:</w:t>
            </w:r>
          </w:p>
          <w:p w14:paraId="6FC885DF" w14:textId="77777777" w:rsidR="001A7498" w:rsidRPr="001A7498" w:rsidRDefault="002D283E" w:rsidP="001A7498">
            <w:pPr>
              <w:spacing w:after="0" w:line="240" w:lineRule="auto"/>
              <w:rPr>
                <w:i/>
                <w:color w:val="FF0000"/>
                <w:sz w:val="24"/>
                <w:szCs w:val="24"/>
              </w:rPr>
            </w:pPr>
            <w:r>
              <w:rPr>
                <w:i/>
                <w:color w:val="FF0000"/>
                <w:sz w:val="24"/>
                <w:szCs w:val="24"/>
              </w:rPr>
              <w:t xml:space="preserve">Úhrada nájemného za 1/21 </w:t>
            </w:r>
          </w:p>
          <w:p w14:paraId="7AC4A210" w14:textId="77777777" w:rsidR="00AB1FFA" w:rsidRPr="000A116E" w:rsidRDefault="00AB1FFA" w:rsidP="006E0744">
            <w:pPr>
              <w:spacing w:after="0" w:line="240" w:lineRule="auto"/>
            </w:pPr>
          </w:p>
          <w:p w14:paraId="648A28EF" w14:textId="01D4DB6F" w:rsidR="00AB1FFA" w:rsidRPr="004C71A0" w:rsidRDefault="004C71A0" w:rsidP="006E0744">
            <w:pPr>
              <w:spacing w:after="0" w:line="240" w:lineRule="auto"/>
              <w:rPr>
                <w:i/>
                <w:iCs/>
              </w:rPr>
            </w:pPr>
            <w:proofErr w:type="spellStart"/>
            <w:r w:rsidRPr="004C71A0">
              <w:rPr>
                <w:i/>
                <w:iCs/>
                <w:color w:val="FF0000"/>
              </w:rPr>
              <w:t>Č.ú</w:t>
            </w:r>
            <w:proofErr w:type="spellEnd"/>
            <w:r w:rsidRPr="004C71A0">
              <w:rPr>
                <w:i/>
                <w:iCs/>
                <w:color w:val="FF0000"/>
              </w:rPr>
              <w:t>, V</w:t>
            </w:r>
            <w:r>
              <w:rPr>
                <w:i/>
                <w:iCs/>
                <w:color w:val="FF0000"/>
              </w:rPr>
              <w:t>S</w:t>
            </w:r>
            <w:r w:rsidRPr="004C71A0">
              <w:rPr>
                <w:i/>
                <w:iCs/>
                <w:color w:val="FF0000"/>
              </w:rPr>
              <w:t>, KS, přesná částka</w:t>
            </w:r>
          </w:p>
        </w:tc>
      </w:tr>
      <w:tr w:rsidR="00AB1FFA" w:rsidRPr="000A116E" w14:paraId="6AAC97E5" w14:textId="77777777" w:rsidTr="006E0744">
        <w:tc>
          <w:tcPr>
            <w:tcW w:w="3794" w:type="dxa"/>
            <w:tcBorders>
              <w:top w:val="single" w:sz="4" w:space="0" w:color="000000"/>
              <w:left w:val="double" w:sz="4" w:space="0" w:color="auto"/>
              <w:bottom w:val="double" w:sz="4" w:space="0" w:color="auto"/>
              <w:right w:val="single" w:sz="4" w:space="0" w:color="000000"/>
            </w:tcBorders>
          </w:tcPr>
          <w:p w14:paraId="01EB3D91" w14:textId="77777777" w:rsidR="00AB1FFA" w:rsidRPr="000A116E" w:rsidRDefault="00AB1FFA" w:rsidP="006E0744">
            <w:pPr>
              <w:spacing w:after="0" w:line="240" w:lineRule="auto"/>
              <w:rPr>
                <w:sz w:val="24"/>
                <w:szCs w:val="24"/>
              </w:rPr>
            </w:pPr>
            <w:r w:rsidRPr="000A116E">
              <w:rPr>
                <w:sz w:val="24"/>
                <w:szCs w:val="24"/>
              </w:rPr>
              <w:t>Datum:</w:t>
            </w:r>
            <w:r w:rsidR="001A7498">
              <w:rPr>
                <w:sz w:val="24"/>
                <w:szCs w:val="24"/>
              </w:rPr>
              <w:t xml:space="preserve"> </w:t>
            </w:r>
            <w:r w:rsidR="002D283E">
              <w:rPr>
                <w:i/>
                <w:color w:val="FF0000"/>
              </w:rPr>
              <w:t>10. 1. 2022</w:t>
            </w:r>
          </w:p>
          <w:p w14:paraId="38A5871E" w14:textId="77777777" w:rsidR="00AB1FFA" w:rsidRPr="000A116E" w:rsidRDefault="00AB1FFA" w:rsidP="006E0744">
            <w:pPr>
              <w:spacing w:after="0" w:line="240" w:lineRule="auto"/>
              <w:rPr>
                <w:sz w:val="24"/>
                <w:szCs w:val="24"/>
              </w:rPr>
            </w:pPr>
          </w:p>
        </w:tc>
        <w:tc>
          <w:tcPr>
            <w:tcW w:w="5418" w:type="dxa"/>
            <w:gridSpan w:val="2"/>
            <w:tcBorders>
              <w:left w:val="single" w:sz="4" w:space="0" w:color="000000"/>
              <w:bottom w:val="double" w:sz="4" w:space="0" w:color="auto"/>
              <w:right w:val="double" w:sz="4" w:space="0" w:color="auto"/>
            </w:tcBorders>
          </w:tcPr>
          <w:p w14:paraId="413D6085" w14:textId="77777777" w:rsidR="00AB1FFA" w:rsidRPr="000A116E" w:rsidRDefault="00AB1FFA" w:rsidP="006E0744">
            <w:pPr>
              <w:spacing w:after="0" w:line="240" w:lineRule="auto"/>
              <w:rPr>
                <w:sz w:val="24"/>
                <w:szCs w:val="24"/>
              </w:rPr>
            </w:pPr>
            <w:r w:rsidRPr="000A116E">
              <w:rPr>
                <w:sz w:val="24"/>
                <w:szCs w:val="24"/>
              </w:rPr>
              <w:t>Podpis navrhovatele:</w:t>
            </w:r>
            <w:r w:rsidR="001A7498">
              <w:rPr>
                <w:sz w:val="24"/>
                <w:szCs w:val="24"/>
              </w:rPr>
              <w:t xml:space="preserve"> </w:t>
            </w:r>
            <w:r w:rsidR="001A7498" w:rsidRPr="0066006D">
              <w:rPr>
                <w:i/>
                <w:iCs/>
                <w:color w:val="FF0000"/>
              </w:rPr>
              <w:t>Bc. Pavla Nováková</w:t>
            </w:r>
          </w:p>
        </w:tc>
      </w:tr>
      <w:tr w:rsidR="00AB1FFA" w:rsidRPr="000A116E" w14:paraId="699B2048" w14:textId="77777777" w:rsidTr="006E0744">
        <w:tc>
          <w:tcPr>
            <w:tcW w:w="3794" w:type="dxa"/>
            <w:tcBorders>
              <w:top w:val="single" w:sz="4" w:space="0" w:color="000000"/>
              <w:left w:val="double" w:sz="4" w:space="0" w:color="auto"/>
              <w:bottom w:val="double" w:sz="4" w:space="0" w:color="auto"/>
              <w:right w:val="single" w:sz="4" w:space="0" w:color="000000"/>
            </w:tcBorders>
          </w:tcPr>
          <w:p w14:paraId="7A4C1443" w14:textId="77777777" w:rsidR="00AB1FFA" w:rsidRPr="000A116E" w:rsidRDefault="00AB1FFA" w:rsidP="006E0744">
            <w:pPr>
              <w:spacing w:after="0" w:line="240" w:lineRule="auto"/>
              <w:rPr>
                <w:sz w:val="24"/>
                <w:szCs w:val="24"/>
              </w:rPr>
            </w:pPr>
            <w:r>
              <w:rPr>
                <w:sz w:val="24"/>
                <w:szCs w:val="24"/>
              </w:rPr>
              <w:t xml:space="preserve">Datum: </w:t>
            </w:r>
            <w:r w:rsidR="002D283E">
              <w:rPr>
                <w:i/>
                <w:color w:val="FF0000"/>
              </w:rPr>
              <w:t>10. 1. 2022</w:t>
            </w:r>
          </w:p>
        </w:tc>
        <w:tc>
          <w:tcPr>
            <w:tcW w:w="5418" w:type="dxa"/>
            <w:gridSpan w:val="2"/>
            <w:tcBorders>
              <w:left w:val="single" w:sz="4" w:space="0" w:color="000000"/>
              <w:bottom w:val="double" w:sz="4" w:space="0" w:color="auto"/>
              <w:right w:val="double" w:sz="4" w:space="0" w:color="auto"/>
            </w:tcBorders>
          </w:tcPr>
          <w:p w14:paraId="53B25A01" w14:textId="77777777" w:rsidR="00AB1FFA" w:rsidRDefault="00AB1FFA" w:rsidP="006E0744">
            <w:pPr>
              <w:spacing w:after="0" w:line="240" w:lineRule="auto"/>
              <w:rPr>
                <w:sz w:val="24"/>
                <w:szCs w:val="24"/>
              </w:rPr>
            </w:pPr>
            <w:r>
              <w:rPr>
                <w:sz w:val="24"/>
                <w:szCs w:val="24"/>
              </w:rPr>
              <w:t>Podpis potřebné osoby:</w:t>
            </w:r>
            <w:r w:rsidR="001A7498">
              <w:rPr>
                <w:sz w:val="24"/>
                <w:szCs w:val="24"/>
              </w:rPr>
              <w:t xml:space="preserve"> </w:t>
            </w:r>
            <w:r w:rsidR="001A7498" w:rsidRPr="0066006D">
              <w:rPr>
                <w:i/>
                <w:iCs/>
                <w:color w:val="FF0000"/>
              </w:rPr>
              <w:t>Jarmila Světlá</w:t>
            </w:r>
            <w:r w:rsidR="001A7498" w:rsidRPr="000A116E">
              <w:rPr>
                <w:i/>
              </w:rPr>
              <w:t xml:space="preserve">     </w:t>
            </w:r>
          </w:p>
          <w:p w14:paraId="7C33C861" w14:textId="77777777" w:rsidR="00AB1FFA" w:rsidRPr="000A116E" w:rsidRDefault="00AB1FFA" w:rsidP="006E0744">
            <w:pPr>
              <w:spacing w:after="0" w:line="240" w:lineRule="auto"/>
              <w:rPr>
                <w:sz w:val="24"/>
                <w:szCs w:val="24"/>
              </w:rPr>
            </w:pPr>
          </w:p>
        </w:tc>
      </w:tr>
      <w:tr w:rsidR="00AB1FFA" w:rsidRPr="000A116E" w14:paraId="4786D260" w14:textId="77777777" w:rsidTr="006E0744">
        <w:tc>
          <w:tcPr>
            <w:tcW w:w="9212" w:type="dxa"/>
            <w:gridSpan w:val="3"/>
            <w:tcBorders>
              <w:left w:val="nil"/>
              <w:bottom w:val="double" w:sz="4" w:space="0" w:color="auto"/>
              <w:right w:val="nil"/>
            </w:tcBorders>
          </w:tcPr>
          <w:p w14:paraId="7F324B7C" w14:textId="77777777" w:rsidR="00AB1FFA" w:rsidRPr="000A116E" w:rsidRDefault="00AB1FFA" w:rsidP="006E0744">
            <w:pPr>
              <w:spacing w:after="0" w:line="240" w:lineRule="auto"/>
            </w:pPr>
          </w:p>
        </w:tc>
      </w:tr>
      <w:tr w:rsidR="00AB1FFA" w:rsidRPr="000A116E" w14:paraId="6C392993" w14:textId="77777777" w:rsidTr="006E0744">
        <w:tc>
          <w:tcPr>
            <w:tcW w:w="9212" w:type="dxa"/>
            <w:gridSpan w:val="3"/>
            <w:tcBorders>
              <w:top w:val="double" w:sz="4" w:space="0" w:color="auto"/>
              <w:left w:val="double" w:sz="4" w:space="0" w:color="auto"/>
              <w:right w:val="double" w:sz="4" w:space="0" w:color="auto"/>
            </w:tcBorders>
          </w:tcPr>
          <w:p w14:paraId="1A41904F" w14:textId="77777777" w:rsidR="00AB1FFA" w:rsidRPr="000A116E" w:rsidRDefault="00AB1FFA" w:rsidP="006E0744">
            <w:pPr>
              <w:spacing w:after="0" w:line="240" w:lineRule="auto"/>
              <w:rPr>
                <w:b/>
                <w:sz w:val="24"/>
                <w:szCs w:val="24"/>
              </w:rPr>
            </w:pPr>
            <w:r>
              <w:rPr>
                <w:b/>
                <w:sz w:val="24"/>
                <w:szCs w:val="24"/>
              </w:rPr>
              <w:t>Vyjádření komise pověřené ředitelem A/DCH:</w:t>
            </w:r>
          </w:p>
          <w:p w14:paraId="6049DB99" w14:textId="77777777" w:rsidR="00AB1FFA" w:rsidRPr="000A116E" w:rsidRDefault="00AB1FFA" w:rsidP="006E0744">
            <w:pPr>
              <w:spacing w:after="0" w:line="240" w:lineRule="auto"/>
              <w:rPr>
                <w:b/>
                <w:sz w:val="24"/>
                <w:szCs w:val="24"/>
              </w:rPr>
            </w:pPr>
          </w:p>
          <w:p w14:paraId="0C7A5F91" w14:textId="77777777" w:rsidR="00AB1FFA" w:rsidRPr="000A116E" w:rsidRDefault="00AB1FFA" w:rsidP="006E0744">
            <w:pPr>
              <w:spacing w:after="0" w:line="240" w:lineRule="auto"/>
              <w:rPr>
                <w:b/>
                <w:sz w:val="24"/>
                <w:szCs w:val="24"/>
              </w:rPr>
            </w:pPr>
          </w:p>
          <w:p w14:paraId="4DB0EF21" w14:textId="77777777" w:rsidR="00AB1FFA" w:rsidRPr="000A116E" w:rsidRDefault="00AB1FFA" w:rsidP="006E0744">
            <w:pPr>
              <w:spacing w:after="0" w:line="240" w:lineRule="auto"/>
              <w:rPr>
                <w:b/>
                <w:sz w:val="24"/>
                <w:szCs w:val="24"/>
              </w:rPr>
            </w:pPr>
          </w:p>
          <w:p w14:paraId="17D29A56" w14:textId="77777777" w:rsidR="00AB1FFA" w:rsidRPr="000A116E" w:rsidRDefault="00AB1FFA" w:rsidP="006E0744">
            <w:pPr>
              <w:spacing w:after="0" w:line="240" w:lineRule="auto"/>
            </w:pPr>
          </w:p>
          <w:p w14:paraId="05778473" w14:textId="77777777" w:rsidR="00AB1FFA" w:rsidRPr="000A116E" w:rsidRDefault="00AB1FFA" w:rsidP="006E0744">
            <w:pPr>
              <w:spacing w:after="0" w:line="240" w:lineRule="auto"/>
            </w:pPr>
          </w:p>
          <w:p w14:paraId="5520F3E3" w14:textId="77777777" w:rsidR="00AB1FFA" w:rsidRPr="000A116E" w:rsidRDefault="00AB1FFA" w:rsidP="006E0744">
            <w:pPr>
              <w:spacing w:after="0" w:line="240" w:lineRule="auto"/>
            </w:pPr>
          </w:p>
        </w:tc>
      </w:tr>
      <w:tr w:rsidR="00AB1FFA" w:rsidRPr="000A116E" w14:paraId="01D4834E" w14:textId="77777777" w:rsidTr="006E0744">
        <w:tc>
          <w:tcPr>
            <w:tcW w:w="3794" w:type="dxa"/>
            <w:tcBorders>
              <w:left w:val="double" w:sz="4" w:space="0" w:color="auto"/>
            </w:tcBorders>
          </w:tcPr>
          <w:p w14:paraId="67FCCBA2" w14:textId="77777777" w:rsidR="00AB1FFA" w:rsidRPr="000A116E" w:rsidRDefault="00AB1FFA" w:rsidP="006E0744">
            <w:pPr>
              <w:spacing w:after="0" w:line="240" w:lineRule="auto"/>
              <w:rPr>
                <w:sz w:val="24"/>
                <w:szCs w:val="24"/>
              </w:rPr>
            </w:pPr>
            <w:r>
              <w:rPr>
                <w:sz w:val="24"/>
                <w:szCs w:val="24"/>
              </w:rPr>
              <w:lastRenderedPageBreak/>
              <w:t>Datum:</w:t>
            </w:r>
          </w:p>
        </w:tc>
        <w:tc>
          <w:tcPr>
            <w:tcW w:w="5418" w:type="dxa"/>
            <w:gridSpan w:val="2"/>
            <w:tcBorders>
              <w:right w:val="double" w:sz="4" w:space="0" w:color="auto"/>
            </w:tcBorders>
          </w:tcPr>
          <w:p w14:paraId="681D00F5" w14:textId="77777777" w:rsidR="00AB1FFA" w:rsidRDefault="00AB1FFA" w:rsidP="006E0744">
            <w:pPr>
              <w:spacing w:after="0" w:line="240" w:lineRule="auto"/>
              <w:rPr>
                <w:sz w:val="24"/>
                <w:szCs w:val="24"/>
              </w:rPr>
            </w:pPr>
            <w:r>
              <w:rPr>
                <w:sz w:val="24"/>
                <w:szCs w:val="24"/>
              </w:rPr>
              <w:t>Podpis:</w:t>
            </w:r>
          </w:p>
          <w:p w14:paraId="3BBAA18D" w14:textId="77777777" w:rsidR="00AB1FFA" w:rsidRPr="000A116E" w:rsidRDefault="00AB1FFA" w:rsidP="006E0744">
            <w:pPr>
              <w:spacing w:after="0" w:line="240" w:lineRule="auto"/>
              <w:rPr>
                <w:sz w:val="24"/>
                <w:szCs w:val="24"/>
              </w:rPr>
            </w:pPr>
          </w:p>
        </w:tc>
      </w:tr>
    </w:tbl>
    <w:p w14:paraId="50BDFC16" w14:textId="77777777" w:rsidR="006F41B2" w:rsidRDefault="006F41B2"/>
    <w:p w14:paraId="237CAD0A" w14:textId="77777777" w:rsidR="00501DAA" w:rsidRDefault="00501DAA"/>
    <w:p w14:paraId="01072956" w14:textId="77777777" w:rsidR="00501DAA" w:rsidRDefault="00501DAA" w:rsidP="00501DAA">
      <w:pPr>
        <w:spacing w:after="120"/>
        <w:jc w:val="center"/>
        <w:rPr>
          <w:b/>
          <w:color w:val="000000"/>
          <w:u w:val="single"/>
        </w:rPr>
      </w:pPr>
      <w:r>
        <w:rPr>
          <w:b/>
          <w:color w:val="000000"/>
          <w:u w:val="single"/>
        </w:rPr>
        <w:t>Souhlas se zpracováním osobních údajů</w:t>
      </w:r>
    </w:p>
    <w:p w14:paraId="0AC96D69" w14:textId="77777777" w:rsidR="00501DAA" w:rsidRDefault="00501DAA" w:rsidP="00501DAA">
      <w:pPr>
        <w:spacing w:after="120"/>
        <w:jc w:val="both"/>
        <w:rPr>
          <w:color w:val="000000"/>
        </w:rPr>
      </w:pPr>
      <w:r>
        <w:rPr>
          <w:b/>
          <w:color w:val="000000"/>
        </w:rPr>
        <w:t>Správce údajů:</w:t>
      </w:r>
      <w:r>
        <w:rPr>
          <w:color w:val="000000"/>
        </w:rPr>
        <w:t xml:space="preserve"> Diecézní charita ostravsko-opavská, Kratochvílova 3, 702 00 Ostrava, zastoupena ředitelem Mgr. Lukášem </w:t>
      </w:r>
      <w:proofErr w:type="spellStart"/>
      <w:r>
        <w:rPr>
          <w:color w:val="000000"/>
        </w:rPr>
        <w:t>Curylem</w:t>
      </w:r>
      <w:proofErr w:type="spellEnd"/>
    </w:p>
    <w:p w14:paraId="6C770C37" w14:textId="77777777" w:rsidR="00501DAA" w:rsidRDefault="00501DAA" w:rsidP="00501DAA">
      <w:pPr>
        <w:spacing w:after="120"/>
        <w:jc w:val="both"/>
        <w:rPr>
          <w:color w:val="000000"/>
        </w:rPr>
      </w:pPr>
      <w:r>
        <w:rPr>
          <w:b/>
          <w:color w:val="000000"/>
        </w:rPr>
        <w:t>Účel zpracování:</w:t>
      </w:r>
      <w:r>
        <w:rPr>
          <w:color w:val="000000"/>
        </w:rPr>
        <w:t xml:space="preserve"> doložení souladu využití sbírky se záměrem, ke kterému byla sbírka určena.</w:t>
      </w:r>
    </w:p>
    <w:p w14:paraId="2E1C92BB" w14:textId="77777777" w:rsidR="00501DAA" w:rsidRDefault="00501DAA" w:rsidP="00501DAA">
      <w:pPr>
        <w:spacing w:after="120"/>
        <w:jc w:val="both"/>
        <w:rPr>
          <w:color w:val="000000"/>
        </w:rPr>
      </w:pPr>
      <w:r>
        <w:rPr>
          <w:b/>
          <w:color w:val="000000"/>
        </w:rPr>
        <w:t>Doba zpracování:</w:t>
      </w:r>
      <w:r>
        <w:rPr>
          <w:color w:val="000000"/>
        </w:rPr>
        <w:t xml:space="preserve"> návrh na přidělení finanční pomoci bude bezpečně uchován po dobu </w:t>
      </w:r>
      <w:r>
        <w:rPr>
          <w:b/>
          <w:color w:val="000000"/>
        </w:rPr>
        <w:t>10</w:t>
      </w:r>
      <w:r>
        <w:rPr>
          <w:color w:val="000000"/>
        </w:rPr>
        <w:t xml:space="preserve"> </w:t>
      </w:r>
      <w:r>
        <w:rPr>
          <w:b/>
          <w:color w:val="000000"/>
        </w:rPr>
        <w:t>let,</w:t>
      </w:r>
      <w:r>
        <w:rPr>
          <w:color w:val="000000"/>
        </w:rPr>
        <w:t xml:space="preserve"> pokud nedojde k odvolání souhlasu dříve. Po uplynutí 10 let bude návrh vyřazen a skartován. </w:t>
      </w:r>
    </w:p>
    <w:p w14:paraId="1935CBA7" w14:textId="77777777" w:rsidR="00501DAA" w:rsidRDefault="00501DAA" w:rsidP="00501DAA">
      <w:pPr>
        <w:autoSpaceDE w:val="0"/>
        <w:autoSpaceDN w:val="0"/>
        <w:adjustRightInd w:val="0"/>
        <w:spacing w:after="120" w:line="240" w:lineRule="atLeast"/>
        <w:jc w:val="both"/>
        <w:rPr>
          <w:color w:val="000000"/>
        </w:rPr>
      </w:pPr>
      <w:r>
        <w:rPr>
          <w:color w:val="000000"/>
        </w:rPr>
        <w:t xml:space="preserve">Obdarovaná/ý poskytl/a výše uvedené osobní údaje dobrovolně. Osobní údaje obdarované/ho </w:t>
      </w:r>
      <w:proofErr w:type="gramStart"/>
      <w:r>
        <w:rPr>
          <w:color w:val="000000"/>
        </w:rPr>
        <w:t>slouží</w:t>
      </w:r>
      <w:proofErr w:type="gramEnd"/>
      <w:r>
        <w:rPr>
          <w:color w:val="000000"/>
        </w:rPr>
        <w:t xml:space="preserve"> pro vnitřní potřebu správce údajů a dárce, kterým je Charita ČR. Obdarovaná/ý dává souhlas k poskytnutí vybraných údajů a fotografií pro účely natáčení o využití sbírky. K údajům obdarované/ho mají přístup pouze pověření zástupci správce údajů a pověřené osoby dárce. Všechny tyto osoby jsou vázány mlčenlivostí, a to i po ukončení pracovního poměru a jsou poučeni o nakládání s osobními údaji.</w:t>
      </w:r>
    </w:p>
    <w:p w14:paraId="3FD29697" w14:textId="77777777" w:rsidR="00F13492" w:rsidRDefault="00F13492" w:rsidP="00501DAA">
      <w:pPr>
        <w:jc w:val="both"/>
        <w:rPr>
          <w:b/>
          <w:color w:val="000000"/>
        </w:rPr>
      </w:pPr>
    </w:p>
    <w:p w14:paraId="0CE7FF4B" w14:textId="77777777" w:rsidR="00501DAA" w:rsidRDefault="00501DAA" w:rsidP="00501DAA">
      <w:pPr>
        <w:jc w:val="both"/>
        <w:rPr>
          <w:color w:val="000000"/>
        </w:rPr>
      </w:pPr>
      <w:r>
        <w:rPr>
          <w:b/>
          <w:color w:val="000000"/>
        </w:rPr>
        <w:t>Poučení:</w:t>
      </w:r>
    </w:p>
    <w:p w14:paraId="3B398AF5" w14:textId="77777777" w:rsidR="00501DAA" w:rsidRPr="00F13492" w:rsidRDefault="00501DAA" w:rsidP="00501DAA">
      <w:pPr>
        <w:pStyle w:val="Default"/>
        <w:jc w:val="both"/>
        <w:rPr>
          <w:rFonts w:asciiTheme="minorHAnsi" w:hAnsiTheme="minorHAnsi" w:cstheme="minorHAnsi"/>
          <w:sz w:val="22"/>
          <w:szCs w:val="22"/>
        </w:rPr>
      </w:pPr>
      <w:r w:rsidRPr="00F13492">
        <w:rPr>
          <w:rFonts w:asciiTheme="minorHAnsi" w:hAnsiTheme="minorHAnsi" w:cstheme="minorHAnsi"/>
          <w:sz w:val="22"/>
          <w:szCs w:val="22"/>
        </w:rPr>
        <w:t xml:space="preserve">Tento souhlas je možno kdykoliv odvolat prostým prohlášením vůči správci údajů, doručeném poštou na adresu správce, e-mailem na adresu </w:t>
      </w:r>
      <w:hyperlink r:id="rId9" w:history="1">
        <w:r w:rsidRPr="00F13492">
          <w:rPr>
            <w:rStyle w:val="Hypertextovodkaz"/>
            <w:rFonts w:asciiTheme="minorHAnsi" w:hAnsiTheme="minorHAnsi" w:cstheme="minorHAnsi"/>
            <w:sz w:val="22"/>
            <w:szCs w:val="22"/>
          </w:rPr>
          <w:t>info@dchoo.charita.cz</w:t>
        </w:r>
      </w:hyperlink>
      <w:r w:rsidRPr="00F13492">
        <w:rPr>
          <w:rFonts w:asciiTheme="minorHAnsi" w:hAnsiTheme="minorHAnsi" w:cstheme="minorHAnsi"/>
          <w:sz w:val="22"/>
          <w:szCs w:val="22"/>
        </w:rPr>
        <w:t xml:space="preserve"> nebo i telefonicky na čísle 599 525 941. V případě odvolání souhlasu nebude správce výše uvedené osobní údaje dále zpracovávat a tento návrh bude vyřazen z evidence a skartována.</w:t>
      </w:r>
    </w:p>
    <w:p w14:paraId="2994A103" w14:textId="77777777" w:rsidR="00501DAA" w:rsidRPr="00F13492" w:rsidRDefault="00501DAA" w:rsidP="00501DAA">
      <w:pPr>
        <w:pStyle w:val="Default"/>
        <w:rPr>
          <w:rFonts w:asciiTheme="minorHAnsi" w:hAnsiTheme="minorHAnsi" w:cstheme="minorHAnsi"/>
          <w:sz w:val="22"/>
          <w:szCs w:val="22"/>
        </w:rPr>
      </w:pPr>
    </w:p>
    <w:p w14:paraId="45F1B8EC" w14:textId="77777777" w:rsidR="00501DAA" w:rsidRPr="00F13492" w:rsidRDefault="00501DAA" w:rsidP="00501DAA">
      <w:pPr>
        <w:pStyle w:val="Default"/>
        <w:jc w:val="both"/>
        <w:rPr>
          <w:rFonts w:asciiTheme="minorHAnsi" w:hAnsiTheme="minorHAnsi" w:cstheme="minorHAnsi"/>
          <w:sz w:val="22"/>
          <w:szCs w:val="22"/>
        </w:rPr>
      </w:pPr>
      <w:r w:rsidRPr="00F13492">
        <w:rPr>
          <w:rFonts w:asciiTheme="minorHAnsi" w:hAnsiTheme="minorHAnsi" w:cstheme="minorHAnsi"/>
          <w:sz w:val="22"/>
          <w:szCs w:val="22"/>
        </w:rPr>
        <w:t xml:space="preserve">Subjekt údajů, tj. ten, jehož osobní údaje jsou zpracovávány, má právo požadovat na správci přístup ke svým osobním údajům, opravu nepřesných či doplnění neúplných osobních údajů, výmaz zpracovávaných osobních údajů, právo na přenositelnost poskytnutých osobních údajů, případně omezení jejich zpracování. Dále má subjekt údajů právo podat Úřadu pro ochranu osobních údajů stížnost proti správci, pokud se domnívá, že zpracováním jeho osobních údajů jsou porušeny obecně závazné právní předpisy ochranu osobních údajů upravující. </w:t>
      </w:r>
    </w:p>
    <w:p w14:paraId="654FFE7D" w14:textId="77777777" w:rsidR="00501DAA" w:rsidRDefault="00501DAA" w:rsidP="00501DAA"/>
    <w:p w14:paraId="48E2E98F" w14:textId="77777777" w:rsidR="00501DAA" w:rsidRDefault="00501DAA" w:rsidP="00501DAA">
      <w:r>
        <w:t>V Ostravě, dne:</w:t>
      </w:r>
      <w:r>
        <w:tab/>
      </w:r>
      <w:r w:rsidR="001A7498" w:rsidRPr="0066006D">
        <w:rPr>
          <w:i/>
          <w:color w:val="FF0000"/>
        </w:rPr>
        <w:t>10. 10. 2021</w:t>
      </w:r>
      <w:r>
        <w:tab/>
      </w:r>
      <w:r>
        <w:tab/>
      </w:r>
      <w:r>
        <w:tab/>
        <w:t>Podpis</w:t>
      </w:r>
      <w:r w:rsidR="001A7498">
        <w:t xml:space="preserve"> příjemce pomoci</w:t>
      </w:r>
      <w:r>
        <w:t>:</w:t>
      </w:r>
      <w:r w:rsidR="001A7498">
        <w:t xml:space="preserve"> </w:t>
      </w:r>
      <w:r w:rsidR="001A7498" w:rsidRPr="0066006D">
        <w:rPr>
          <w:i/>
          <w:iCs/>
          <w:color w:val="FF0000"/>
        </w:rPr>
        <w:t>Jarmila Světlá</w:t>
      </w:r>
      <w:r w:rsidR="001A7498" w:rsidRPr="000A116E">
        <w:rPr>
          <w:i/>
        </w:rPr>
        <w:t xml:space="preserve">     </w:t>
      </w:r>
      <w:r>
        <w:tab/>
      </w:r>
      <w:r>
        <w:tab/>
      </w:r>
      <w:r>
        <w:tab/>
      </w:r>
      <w:r>
        <w:tab/>
      </w:r>
      <w:r>
        <w:tab/>
      </w:r>
    </w:p>
    <w:p w14:paraId="4426FF38" w14:textId="77777777" w:rsidR="00501DAA" w:rsidRDefault="00501DAA"/>
    <w:sectPr w:rsidR="00501DAA" w:rsidSect="009904B8">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EEDA" w14:textId="77777777" w:rsidR="0051675F" w:rsidRDefault="0051675F" w:rsidP="001A7498">
      <w:pPr>
        <w:spacing w:after="0" w:line="240" w:lineRule="auto"/>
      </w:pPr>
      <w:r>
        <w:separator/>
      </w:r>
    </w:p>
  </w:endnote>
  <w:endnote w:type="continuationSeparator" w:id="0">
    <w:p w14:paraId="05D2AE0D" w14:textId="77777777" w:rsidR="0051675F" w:rsidRDefault="0051675F" w:rsidP="001A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439152"/>
      <w:docPartObj>
        <w:docPartGallery w:val="Page Numbers (Bottom of Page)"/>
        <w:docPartUnique/>
      </w:docPartObj>
    </w:sdtPr>
    <w:sdtEndPr/>
    <w:sdtContent>
      <w:p w14:paraId="3A2FDA63" w14:textId="77777777" w:rsidR="001A7498" w:rsidRDefault="001A7498">
        <w:pPr>
          <w:pStyle w:val="Zpat"/>
        </w:pPr>
        <w:r>
          <w:fldChar w:fldCharType="begin"/>
        </w:r>
        <w:r>
          <w:instrText>PAGE   \* MERGEFORMAT</w:instrText>
        </w:r>
        <w:r>
          <w:fldChar w:fldCharType="separate"/>
        </w:r>
        <w:r w:rsidR="002D283E">
          <w:rPr>
            <w:noProof/>
          </w:rPr>
          <w:t>1</w:t>
        </w:r>
        <w:r>
          <w:fldChar w:fldCharType="end"/>
        </w:r>
      </w:p>
    </w:sdtContent>
  </w:sdt>
  <w:p w14:paraId="58D9CEFF" w14:textId="77777777" w:rsidR="001A7498" w:rsidRDefault="001A74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E1E6" w14:textId="77777777" w:rsidR="0051675F" w:rsidRDefault="0051675F" w:rsidP="001A7498">
      <w:pPr>
        <w:spacing w:after="0" w:line="240" w:lineRule="auto"/>
      </w:pPr>
      <w:r>
        <w:separator/>
      </w:r>
    </w:p>
  </w:footnote>
  <w:footnote w:type="continuationSeparator" w:id="0">
    <w:p w14:paraId="63B333DC" w14:textId="77777777" w:rsidR="0051675F" w:rsidRDefault="0051675F" w:rsidP="001A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A95" w14:textId="77777777" w:rsidR="009904B8" w:rsidRDefault="009904B8">
    <w:pPr>
      <w:pStyle w:val="Zhlav"/>
    </w:pPr>
    <w:r>
      <w:rPr>
        <w:noProof/>
      </w:rPr>
      <w:drawing>
        <wp:inline distT="0" distB="0" distL="0" distR="0" wp14:anchorId="79DE1439" wp14:editId="57BADA86">
          <wp:extent cx="2186940" cy="664857"/>
          <wp:effectExtent l="0" t="0" r="381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ostravsko_opavska_BAREVNE_sRGB-prof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399" cy="6792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FA"/>
    <w:rsid w:val="001A7498"/>
    <w:rsid w:val="00250188"/>
    <w:rsid w:val="002D283E"/>
    <w:rsid w:val="004C08FF"/>
    <w:rsid w:val="004C71A0"/>
    <w:rsid w:val="00501DAA"/>
    <w:rsid w:val="0051675F"/>
    <w:rsid w:val="00687B2D"/>
    <w:rsid w:val="006F41B2"/>
    <w:rsid w:val="00704FBA"/>
    <w:rsid w:val="00725B96"/>
    <w:rsid w:val="007E1327"/>
    <w:rsid w:val="009904B8"/>
    <w:rsid w:val="009C0A64"/>
    <w:rsid w:val="00A42B3E"/>
    <w:rsid w:val="00AB1FFA"/>
    <w:rsid w:val="00DB20F1"/>
    <w:rsid w:val="00E42093"/>
    <w:rsid w:val="00F13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CC05E"/>
  <w15:chartTrackingRefBased/>
  <w15:docId w15:val="{584372E3-C4A3-42C6-A0D8-6BB0C4C8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FFA"/>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01DAA"/>
    <w:pPr>
      <w:autoSpaceDE w:val="0"/>
      <w:autoSpaceDN w:val="0"/>
      <w:adjustRightInd w:val="0"/>
      <w:spacing w:after="0" w:line="240" w:lineRule="auto"/>
    </w:pPr>
    <w:rPr>
      <w:rFonts w:ascii="Arial" w:eastAsia="Calibri" w:hAnsi="Arial" w:cs="Arial"/>
      <w:color w:val="000000"/>
      <w:sz w:val="24"/>
      <w:szCs w:val="24"/>
      <w:lang w:eastAsia="cs-CZ"/>
    </w:rPr>
  </w:style>
  <w:style w:type="character" w:styleId="Hypertextovodkaz">
    <w:name w:val="Hyperlink"/>
    <w:basedOn w:val="Standardnpsmoodstavce"/>
    <w:uiPriority w:val="99"/>
    <w:semiHidden/>
    <w:unhideWhenUsed/>
    <w:rsid w:val="00501DAA"/>
    <w:rPr>
      <w:color w:val="0000FF"/>
      <w:u w:val="single"/>
    </w:rPr>
  </w:style>
  <w:style w:type="paragraph" w:styleId="Zhlav">
    <w:name w:val="header"/>
    <w:basedOn w:val="Normln"/>
    <w:link w:val="ZhlavChar"/>
    <w:uiPriority w:val="99"/>
    <w:unhideWhenUsed/>
    <w:rsid w:val="001A74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498"/>
    <w:rPr>
      <w:rFonts w:ascii="Calibri" w:eastAsia="Times New Roman" w:hAnsi="Calibri" w:cs="Times New Roman"/>
      <w:lang w:eastAsia="cs-CZ"/>
    </w:rPr>
  </w:style>
  <w:style w:type="paragraph" w:styleId="Zpat">
    <w:name w:val="footer"/>
    <w:basedOn w:val="Normln"/>
    <w:link w:val="ZpatChar"/>
    <w:uiPriority w:val="99"/>
    <w:unhideWhenUsed/>
    <w:rsid w:val="001A7498"/>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498"/>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dchoo.charit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3431D63E1C4743A1A80C54E077F63C" ma:contentTypeVersion="4" ma:contentTypeDescription="Vytvoří nový dokument" ma:contentTypeScope="" ma:versionID="d448ff7eee1bf8ef9b95cb59d42478dd">
  <xsd:schema xmlns:xsd="http://www.w3.org/2001/XMLSchema" xmlns:xs="http://www.w3.org/2001/XMLSchema" xmlns:p="http://schemas.microsoft.com/office/2006/metadata/properties" xmlns:ns2="82b00b4f-a8b1-4a7d-83a9-f93aa1ff6837" targetNamespace="http://schemas.microsoft.com/office/2006/metadata/properties" ma:root="true" ma:fieldsID="57c2d6135cf498a9fb9255132c7d3a4c" ns2:_="">
    <xsd:import namespace="82b00b4f-a8b1-4a7d-83a9-f93aa1ff68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00b4f-a8b1-4a7d-83a9-f93aa1ff68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192DB-FF97-4ADD-BAC4-DEDF3A93F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00b4f-a8b1-4a7d-83a9-f93aa1ff6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7ED78-A082-4708-A092-FA5A6305D725}">
  <ds:schemaRefs>
    <ds:schemaRef ds:uri="http://schemas.microsoft.com/sharepoint/v3/contenttype/forms"/>
  </ds:schemaRefs>
</ds:datastoreItem>
</file>

<file path=customXml/itemProps3.xml><?xml version="1.0" encoding="utf-8"?>
<ds:datastoreItem xmlns:ds="http://schemas.openxmlformats.org/officeDocument/2006/customXml" ds:itemID="{B013B143-C098-45DF-A4A1-7843ACA3A0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2694</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Hamšíková</dc:creator>
  <cp:keywords/>
  <dc:description/>
  <cp:lastModifiedBy>Michálková Lena</cp:lastModifiedBy>
  <cp:revision>2</cp:revision>
  <dcterms:created xsi:type="dcterms:W3CDTF">2023-05-23T15:22:00Z</dcterms:created>
  <dcterms:modified xsi:type="dcterms:W3CDTF">2023-05-23T15:22:00Z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0x010100043431D63E1C4743A1A80C54E077F63C</vt:lpwstr>
  </property>
</Properties>
</file>